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9C" w:rsidRDefault="00605FE1">
      <w:r>
        <w:t xml:space="preserve"> </w:t>
      </w:r>
    </w:p>
    <w:p w:rsidR="00605FE1" w:rsidRDefault="00605FE1"/>
    <w:p w:rsidR="00605FE1" w:rsidRPr="00605FE1" w:rsidRDefault="00605FE1" w:rsidP="00605FE1">
      <w:pPr>
        <w:jc w:val="center"/>
        <w:rPr>
          <w:b/>
          <w:sz w:val="44"/>
          <w:szCs w:val="44"/>
        </w:rPr>
      </w:pPr>
    </w:p>
    <w:p w:rsidR="00605FE1" w:rsidRPr="00605FE1" w:rsidRDefault="00605FE1" w:rsidP="00605FE1">
      <w:pPr>
        <w:jc w:val="center"/>
        <w:rPr>
          <w:b/>
          <w:sz w:val="44"/>
          <w:szCs w:val="44"/>
        </w:rPr>
      </w:pPr>
      <w:r w:rsidRPr="00605FE1">
        <w:rPr>
          <w:b/>
          <w:sz w:val="44"/>
          <w:szCs w:val="44"/>
        </w:rPr>
        <w:t>SLOVA NADŘAZENÁ, PODŘAZENÁ, SOUŘADNÁ</w:t>
      </w:r>
    </w:p>
    <w:p w:rsidR="00605FE1" w:rsidRDefault="00605FE1" w:rsidP="00605FE1">
      <w:pPr>
        <w:jc w:val="center"/>
      </w:pPr>
    </w:p>
    <w:p w:rsidR="00605FE1" w:rsidRDefault="00605FE1" w:rsidP="00605FE1">
      <w:pPr>
        <w:jc w:val="center"/>
      </w:pPr>
    </w:p>
    <w:p w:rsidR="00605FE1" w:rsidRDefault="00605FE1" w:rsidP="00605FE1">
      <w:pPr>
        <w:jc w:val="center"/>
      </w:pPr>
    </w:p>
    <w:p w:rsidR="00605FE1" w:rsidRPr="00605FE1" w:rsidRDefault="00605FE1" w:rsidP="00605FE1">
      <w:pPr>
        <w:jc w:val="center"/>
        <w:rPr>
          <w:sz w:val="28"/>
          <w:szCs w:val="28"/>
        </w:rPr>
      </w:pPr>
      <w:r w:rsidRPr="00605FE1">
        <w:rPr>
          <w:sz w:val="28"/>
          <w:szCs w:val="28"/>
        </w:rPr>
        <w:t xml:space="preserve">Romana </w:t>
      </w:r>
      <w:proofErr w:type="spellStart"/>
      <w:r w:rsidRPr="00605FE1">
        <w:rPr>
          <w:sz w:val="28"/>
          <w:szCs w:val="28"/>
        </w:rPr>
        <w:t>Schichová</w:t>
      </w:r>
      <w:proofErr w:type="spellEnd"/>
      <w:r w:rsidRPr="00605FE1">
        <w:rPr>
          <w:sz w:val="28"/>
          <w:szCs w:val="28"/>
        </w:rPr>
        <w:t>, Miroslava Viktorinová</w:t>
      </w:r>
    </w:p>
    <w:p w:rsidR="00605FE1" w:rsidRDefault="00605FE1" w:rsidP="00605FE1">
      <w:pPr>
        <w:jc w:val="center"/>
        <w:rPr>
          <w:sz w:val="28"/>
          <w:szCs w:val="28"/>
        </w:rPr>
      </w:pPr>
      <w:r w:rsidRPr="00605FE1">
        <w:rPr>
          <w:sz w:val="28"/>
          <w:szCs w:val="28"/>
        </w:rPr>
        <w:t>3. ročník, U1ST</w:t>
      </w:r>
    </w:p>
    <w:p w:rsidR="00605FE1" w:rsidRPr="00605FE1" w:rsidRDefault="00605FE1" w:rsidP="00605FE1">
      <w:pPr>
        <w:jc w:val="center"/>
        <w:rPr>
          <w:sz w:val="28"/>
          <w:szCs w:val="28"/>
        </w:rPr>
      </w:pPr>
    </w:p>
    <w:p w:rsidR="00605FE1" w:rsidRPr="00605FE1" w:rsidRDefault="00605FE1" w:rsidP="00605FE1">
      <w:pPr>
        <w:jc w:val="center"/>
        <w:rPr>
          <w:sz w:val="36"/>
          <w:szCs w:val="36"/>
        </w:rPr>
      </w:pPr>
      <w:r w:rsidRPr="00605FE1">
        <w:rPr>
          <w:sz w:val="36"/>
          <w:szCs w:val="36"/>
        </w:rPr>
        <w:t xml:space="preserve">Univerzita Palackého </w:t>
      </w:r>
      <w:proofErr w:type="spellStart"/>
      <w:r w:rsidRPr="00605FE1">
        <w:rPr>
          <w:sz w:val="36"/>
          <w:szCs w:val="36"/>
        </w:rPr>
        <w:t>PdF</w:t>
      </w:r>
      <w:proofErr w:type="spellEnd"/>
      <w:r w:rsidRPr="00605FE1">
        <w:rPr>
          <w:sz w:val="36"/>
          <w:szCs w:val="36"/>
        </w:rPr>
        <w:t>, Olomouc</w:t>
      </w:r>
    </w:p>
    <w:p w:rsidR="00605FE1" w:rsidRDefault="00605FE1" w:rsidP="00605FE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7CBB8301" wp14:editId="409DA7FD">
            <wp:extent cx="2021305" cy="20465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-olomou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05" cy="204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E1" w:rsidRPr="00605FE1" w:rsidRDefault="00605FE1" w:rsidP="00605FE1">
      <w:pPr>
        <w:jc w:val="center"/>
        <w:rPr>
          <w:sz w:val="28"/>
          <w:szCs w:val="28"/>
        </w:rPr>
      </w:pPr>
    </w:p>
    <w:p w:rsidR="00605FE1" w:rsidRPr="00605FE1" w:rsidRDefault="00605FE1" w:rsidP="00605FE1">
      <w:pPr>
        <w:jc w:val="center"/>
        <w:rPr>
          <w:sz w:val="32"/>
          <w:szCs w:val="32"/>
        </w:rPr>
      </w:pPr>
      <w:r w:rsidRPr="00605FE1">
        <w:rPr>
          <w:sz w:val="32"/>
          <w:szCs w:val="32"/>
        </w:rPr>
        <w:t>Didaktika mateřského jazyka B</w:t>
      </w:r>
    </w:p>
    <w:p w:rsidR="00605FE1" w:rsidRDefault="00605FE1" w:rsidP="00605FE1">
      <w:pPr>
        <w:jc w:val="center"/>
        <w:rPr>
          <w:sz w:val="28"/>
          <w:szCs w:val="28"/>
        </w:rPr>
      </w:pPr>
      <w:r w:rsidRPr="00605FE1">
        <w:rPr>
          <w:sz w:val="28"/>
          <w:szCs w:val="28"/>
        </w:rPr>
        <w:t>24. 9. 2014</w:t>
      </w:r>
    </w:p>
    <w:p w:rsidR="00605FE1" w:rsidRDefault="00605FE1" w:rsidP="00605FE1">
      <w:pPr>
        <w:jc w:val="center"/>
        <w:rPr>
          <w:sz w:val="28"/>
          <w:szCs w:val="28"/>
        </w:rPr>
      </w:pPr>
    </w:p>
    <w:p w:rsidR="00605FE1" w:rsidRDefault="00605FE1" w:rsidP="00605FE1">
      <w:pPr>
        <w:jc w:val="center"/>
        <w:rPr>
          <w:sz w:val="28"/>
          <w:szCs w:val="28"/>
        </w:rPr>
      </w:pPr>
    </w:p>
    <w:p w:rsidR="00605FE1" w:rsidRDefault="00605FE1" w:rsidP="00605FE1">
      <w:pPr>
        <w:jc w:val="center"/>
        <w:rPr>
          <w:sz w:val="28"/>
          <w:szCs w:val="28"/>
        </w:rPr>
      </w:pPr>
    </w:p>
    <w:p w:rsidR="00605FE1" w:rsidRDefault="00605FE1" w:rsidP="00605FE1">
      <w:pPr>
        <w:rPr>
          <w:sz w:val="28"/>
          <w:szCs w:val="28"/>
        </w:rPr>
      </w:pPr>
    </w:p>
    <w:p w:rsidR="00605FE1" w:rsidRDefault="00605FE1" w:rsidP="00605FE1">
      <w:pPr>
        <w:pStyle w:val="Bezmezer"/>
      </w:pPr>
      <w:r w:rsidRPr="00CA04EF">
        <w:rPr>
          <w:b/>
        </w:rPr>
        <w:t>Ročník</w:t>
      </w:r>
      <w:r>
        <w:t>: 2</w:t>
      </w:r>
    </w:p>
    <w:p w:rsidR="00605FE1" w:rsidRDefault="00605FE1" w:rsidP="00605FE1">
      <w:pPr>
        <w:pStyle w:val="Bezmezer"/>
      </w:pPr>
      <w:r w:rsidRPr="00CA04EF">
        <w:rPr>
          <w:b/>
        </w:rPr>
        <w:t>Počet dětí:</w:t>
      </w:r>
      <w:r>
        <w:t xml:space="preserve"> 22</w:t>
      </w:r>
    </w:p>
    <w:p w:rsidR="0043614A" w:rsidRDefault="0043614A" w:rsidP="00605FE1">
      <w:pPr>
        <w:pStyle w:val="Bezmezer"/>
      </w:pPr>
      <w:proofErr w:type="spellStart"/>
      <w:r w:rsidRPr="00CA04EF">
        <w:rPr>
          <w:b/>
        </w:rPr>
        <w:t>Tématická</w:t>
      </w:r>
      <w:proofErr w:type="spellEnd"/>
      <w:r w:rsidRPr="00CA04EF">
        <w:rPr>
          <w:b/>
        </w:rPr>
        <w:t xml:space="preserve"> oblast podle RVP</w:t>
      </w:r>
      <w:r>
        <w:t>:</w:t>
      </w:r>
      <w:r w:rsidR="00C73F53">
        <w:t xml:space="preserve"> Jazyk a jazyková komunikace</w:t>
      </w:r>
    </w:p>
    <w:p w:rsidR="0043614A" w:rsidRDefault="0043614A" w:rsidP="00605FE1">
      <w:pPr>
        <w:pStyle w:val="Bezmezer"/>
      </w:pPr>
      <w:r w:rsidRPr="00CA04EF">
        <w:rPr>
          <w:b/>
        </w:rPr>
        <w:t>Téma podle RVP</w:t>
      </w:r>
      <w:r>
        <w:t>:</w:t>
      </w:r>
      <w:r w:rsidR="00C73F53">
        <w:t xml:space="preserve"> Žák porovnává významy slov, slova významem s</w:t>
      </w:r>
      <w:r w:rsidR="0044522E">
        <w:t>ouřadná, nadřazená a podřazená</w:t>
      </w:r>
    </w:p>
    <w:p w:rsidR="0043614A" w:rsidRPr="00C73F53" w:rsidRDefault="0043614A" w:rsidP="00605FE1">
      <w:pPr>
        <w:pStyle w:val="Bezmezer"/>
      </w:pPr>
      <w:r w:rsidRPr="00CA04EF">
        <w:rPr>
          <w:b/>
        </w:rPr>
        <w:t>Cíl vyučovací hodiny:</w:t>
      </w:r>
      <w:r w:rsidR="00C73F53">
        <w:rPr>
          <w:b/>
        </w:rPr>
        <w:t xml:space="preserve"> </w:t>
      </w:r>
      <w:r w:rsidR="00C73F53">
        <w:t>Zopakovat a procvičit si slova nadřazená, podřazená, souřadná</w:t>
      </w:r>
    </w:p>
    <w:p w:rsidR="0043614A" w:rsidRPr="00CA04EF" w:rsidRDefault="0043614A" w:rsidP="0043614A">
      <w:pPr>
        <w:pStyle w:val="Bezmezer"/>
        <w:spacing w:line="276" w:lineRule="auto"/>
        <w:rPr>
          <w:b/>
        </w:rPr>
      </w:pPr>
      <w:r w:rsidRPr="00CA04EF">
        <w:rPr>
          <w:b/>
        </w:rPr>
        <w:t xml:space="preserve">Klíčové kompetence: </w:t>
      </w:r>
    </w:p>
    <w:p w:rsidR="0043614A" w:rsidRDefault="0043614A" w:rsidP="0043614A">
      <w:pPr>
        <w:pStyle w:val="Bezmezer"/>
        <w:spacing w:line="276" w:lineRule="auto"/>
      </w:pPr>
      <w:r w:rsidRPr="00795754">
        <w:rPr>
          <w:u w:val="single"/>
        </w:rPr>
        <w:t>K učení</w:t>
      </w:r>
      <w:r>
        <w:t xml:space="preserve"> – žák dokáže rozpoznat slova nadřazená, podřazená a souřadná</w:t>
      </w:r>
    </w:p>
    <w:p w:rsidR="0043614A" w:rsidRDefault="0043614A" w:rsidP="0043614A">
      <w:pPr>
        <w:pStyle w:val="Bezmezer"/>
        <w:spacing w:line="276" w:lineRule="auto"/>
      </w:pPr>
      <w:r w:rsidRPr="00795754">
        <w:rPr>
          <w:u w:val="single"/>
        </w:rPr>
        <w:t>K řešení problémů</w:t>
      </w:r>
      <w:r>
        <w:t xml:space="preserve"> – využívá vědomosti a dovednosti k řešení problémů</w:t>
      </w:r>
    </w:p>
    <w:p w:rsidR="0043614A" w:rsidRDefault="0043614A" w:rsidP="0043614A">
      <w:pPr>
        <w:pStyle w:val="Bezmezer"/>
        <w:spacing w:line="276" w:lineRule="auto"/>
      </w:pPr>
      <w:r w:rsidRPr="00795754">
        <w:rPr>
          <w:u w:val="single"/>
        </w:rPr>
        <w:t>Komunikativní</w:t>
      </w:r>
      <w:r>
        <w:t xml:space="preserve"> – naslouchá, porozumí, reaguje na dotazy, zapojuje se do diskuse</w:t>
      </w:r>
    </w:p>
    <w:p w:rsidR="0043614A" w:rsidRDefault="0043614A" w:rsidP="0043614A">
      <w:pPr>
        <w:pStyle w:val="Bezmezer"/>
        <w:spacing w:line="276" w:lineRule="auto"/>
      </w:pPr>
      <w:r w:rsidRPr="00795754">
        <w:rPr>
          <w:u w:val="single"/>
        </w:rPr>
        <w:t>Sociální a personální</w:t>
      </w:r>
      <w:r>
        <w:t xml:space="preserve"> – vyjadřuje myšlenky, rozumí textu, přemýšlí o něm</w:t>
      </w:r>
    </w:p>
    <w:p w:rsidR="0043614A" w:rsidRDefault="0043614A" w:rsidP="0043614A">
      <w:pPr>
        <w:pStyle w:val="Bezmezer"/>
        <w:spacing w:line="276" w:lineRule="auto"/>
      </w:pPr>
      <w:r w:rsidRPr="00795754">
        <w:rPr>
          <w:u w:val="single"/>
        </w:rPr>
        <w:t>Občanské</w:t>
      </w:r>
      <w:r>
        <w:t xml:space="preserve"> – podílí se na utváření příjemné atmosféry ve třídě</w:t>
      </w:r>
    </w:p>
    <w:p w:rsidR="00C73F53" w:rsidRDefault="0043614A" w:rsidP="0043614A">
      <w:pPr>
        <w:pStyle w:val="Bezmezer"/>
        <w:spacing w:line="276" w:lineRule="auto"/>
      </w:pPr>
      <w:r w:rsidRPr="00795754">
        <w:rPr>
          <w:u w:val="single"/>
        </w:rPr>
        <w:t xml:space="preserve">Pracovní </w:t>
      </w:r>
      <w:r>
        <w:t>– dodržuje pravidla</w:t>
      </w:r>
    </w:p>
    <w:p w:rsidR="0043614A" w:rsidRDefault="0043614A" w:rsidP="0043614A">
      <w:pPr>
        <w:pStyle w:val="Bezmezer"/>
        <w:spacing w:line="276" w:lineRule="auto"/>
      </w:pPr>
      <w:r w:rsidRPr="00CA04EF">
        <w:rPr>
          <w:b/>
        </w:rPr>
        <w:t>Klíčové pojmy</w:t>
      </w:r>
      <w:r>
        <w:t>: slova nadřazená, podřazená, souřadná</w:t>
      </w:r>
    </w:p>
    <w:p w:rsidR="0043614A" w:rsidRDefault="0043614A" w:rsidP="0043614A">
      <w:pPr>
        <w:pStyle w:val="Bezmezer"/>
        <w:spacing w:line="276" w:lineRule="auto"/>
      </w:pPr>
      <w:r w:rsidRPr="00CA04EF">
        <w:rPr>
          <w:b/>
        </w:rPr>
        <w:t>Typ vyučovací hodiny:</w:t>
      </w:r>
      <w:r>
        <w:t xml:space="preserve"> opakovací</w:t>
      </w:r>
    </w:p>
    <w:p w:rsidR="0043614A" w:rsidRDefault="0043614A" w:rsidP="0043614A">
      <w:pPr>
        <w:pStyle w:val="Bezmezer"/>
        <w:spacing w:line="276" w:lineRule="auto"/>
      </w:pPr>
      <w:r w:rsidRPr="00CA04EF">
        <w:rPr>
          <w:b/>
        </w:rPr>
        <w:t>Metody a formy práce</w:t>
      </w:r>
      <w:r>
        <w:t>: slovní a názorně – demonstrační, hromadné vyučování</w:t>
      </w:r>
    </w:p>
    <w:p w:rsidR="0043614A" w:rsidRDefault="0043614A" w:rsidP="0043614A">
      <w:pPr>
        <w:pStyle w:val="Bezmezer"/>
        <w:spacing w:line="276" w:lineRule="auto"/>
      </w:pPr>
      <w:r w:rsidRPr="00CA04EF">
        <w:rPr>
          <w:b/>
        </w:rPr>
        <w:t>Pomůcky a použité materiály</w:t>
      </w:r>
      <w:r>
        <w:t xml:space="preserve">: </w:t>
      </w:r>
      <w:r w:rsidR="00C73F53">
        <w:t xml:space="preserve">tabule, </w:t>
      </w:r>
      <w:r>
        <w:t xml:space="preserve">učebnice, psací potřeby, </w:t>
      </w:r>
      <w:r w:rsidR="00BD783F">
        <w:t xml:space="preserve">předpřipravené cvičení na tabuli, </w:t>
      </w:r>
      <w:r>
        <w:t>kartičky se slovy</w:t>
      </w:r>
    </w:p>
    <w:p w:rsidR="0043614A" w:rsidRDefault="0043614A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p w:rsidR="00302F92" w:rsidRDefault="00302F92" w:rsidP="0043614A">
      <w:pPr>
        <w:pStyle w:val="Bezmezer"/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4"/>
        <w:gridCol w:w="6756"/>
        <w:gridCol w:w="1868"/>
      </w:tblGrid>
      <w:tr w:rsidR="008754BE" w:rsidTr="00302F92">
        <w:tc>
          <w:tcPr>
            <w:tcW w:w="664" w:type="dxa"/>
          </w:tcPr>
          <w:p w:rsidR="008754BE" w:rsidRDefault="008754BE" w:rsidP="00BD783F">
            <w:pPr>
              <w:pStyle w:val="Bezmezer"/>
              <w:spacing w:line="276" w:lineRule="auto"/>
              <w:jc w:val="center"/>
            </w:pPr>
            <w:r>
              <w:lastRenderedPageBreak/>
              <w:t>5 min</w:t>
            </w:r>
          </w:p>
        </w:tc>
        <w:tc>
          <w:tcPr>
            <w:tcW w:w="6756" w:type="dxa"/>
          </w:tcPr>
          <w:p w:rsidR="008754BE" w:rsidRDefault="008754BE" w:rsidP="008754BE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Úvodní část</w:t>
            </w:r>
          </w:p>
          <w:p w:rsidR="008754BE" w:rsidRDefault="008754BE" w:rsidP="00FD776F">
            <w:pPr>
              <w:pStyle w:val="Bezmezer"/>
              <w:spacing w:line="276" w:lineRule="auto"/>
            </w:pPr>
            <w:r>
              <w:t xml:space="preserve">Pozdravení </w:t>
            </w:r>
            <w:r w:rsidR="00FD776F">
              <w:t xml:space="preserve">a přivítání </w:t>
            </w:r>
            <w:r>
              <w:t xml:space="preserve">žáků, </w:t>
            </w:r>
            <w:r w:rsidR="00FD776F">
              <w:t>na</w:t>
            </w:r>
            <w:r>
              <w:t xml:space="preserve">psání </w:t>
            </w:r>
            <w:r w:rsidR="00FD776F">
              <w:t xml:space="preserve">téma hodiny </w:t>
            </w:r>
            <w:r>
              <w:t xml:space="preserve">na tabuli i do sešitu, seznámení žáků s průběhem </w:t>
            </w:r>
            <w:r w:rsidR="00FD776F">
              <w:t>hodiny (budeme pracovat s učebnicí, uděláme příklad na tabuli, protáhneme se, samostatně vypracujete některá cvičení)</w:t>
            </w:r>
          </w:p>
        </w:tc>
        <w:tc>
          <w:tcPr>
            <w:tcW w:w="1868" w:type="dxa"/>
          </w:tcPr>
          <w:p w:rsidR="008754BE" w:rsidRDefault="008754BE" w:rsidP="008754BE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 xml:space="preserve">Motivace: </w:t>
            </w:r>
          </w:p>
          <w:p w:rsidR="008754BE" w:rsidRDefault="008754BE" w:rsidP="008754BE">
            <w:pPr>
              <w:pStyle w:val="Bezmezer"/>
              <w:spacing w:line="276" w:lineRule="auto"/>
            </w:pPr>
            <w:r>
              <w:t>V minulých hodinách jsme si pověděli, co znamenají pojmy nadřazený, podřazený, souřadný a dnes si ověříme, jestli jste si něco zapamatovali.</w:t>
            </w:r>
          </w:p>
        </w:tc>
      </w:tr>
      <w:tr w:rsidR="00CA04EF" w:rsidTr="00302F92">
        <w:tc>
          <w:tcPr>
            <w:tcW w:w="664" w:type="dxa"/>
          </w:tcPr>
          <w:p w:rsidR="00BD783F" w:rsidRDefault="00BD783F" w:rsidP="00BD783F">
            <w:pPr>
              <w:pStyle w:val="Bezmezer"/>
              <w:spacing w:line="276" w:lineRule="auto"/>
              <w:jc w:val="center"/>
            </w:pPr>
          </w:p>
          <w:p w:rsidR="00BD783F" w:rsidRDefault="00BD783F" w:rsidP="00BD783F">
            <w:pPr>
              <w:pStyle w:val="Bezmezer"/>
              <w:spacing w:line="276" w:lineRule="auto"/>
              <w:jc w:val="center"/>
            </w:pPr>
          </w:p>
          <w:p w:rsidR="00BD783F" w:rsidRDefault="00BD783F" w:rsidP="00BD783F">
            <w:pPr>
              <w:pStyle w:val="Bezmezer"/>
              <w:spacing w:line="276" w:lineRule="auto"/>
              <w:jc w:val="center"/>
            </w:pPr>
          </w:p>
          <w:p w:rsidR="00BD783F" w:rsidRDefault="00BD783F" w:rsidP="00BD783F">
            <w:pPr>
              <w:pStyle w:val="Bezmezer"/>
              <w:spacing w:line="276" w:lineRule="auto"/>
              <w:jc w:val="center"/>
            </w:pPr>
          </w:p>
          <w:p w:rsidR="00BD783F" w:rsidRDefault="00BD783F" w:rsidP="00BD783F">
            <w:pPr>
              <w:pStyle w:val="Bezmezer"/>
              <w:spacing w:line="276" w:lineRule="auto"/>
              <w:jc w:val="center"/>
            </w:pPr>
          </w:p>
          <w:p w:rsidR="00BD783F" w:rsidRDefault="00BD783F" w:rsidP="00BD783F">
            <w:pPr>
              <w:pStyle w:val="Bezmezer"/>
              <w:spacing w:line="276" w:lineRule="auto"/>
              <w:jc w:val="center"/>
            </w:pPr>
          </w:p>
          <w:p w:rsidR="00BD783F" w:rsidRDefault="00BD783F" w:rsidP="00BD783F">
            <w:pPr>
              <w:pStyle w:val="Bezmezer"/>
              <w:spacing w:line="276" w:lineRule="auto"/>
              <w:jc w:val="center"/>
            </w:pPr>
          </w:p>
          <w:p w:rsidR="00BD783F" w:rsidRDefault="00BD783F" w:rsidP="00BD783F">
            <w:pPr>
              <w:pStyle w:val="Bezmezer"/>
              <w:spacing w:line="276" w:lineRule="auto"/>
              <w:jc w:val="center"/>
            </w:pPr>
            <w:r>
              <w:t>8 min</w:t>
            </w: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806A5" w:rsidRDefault="003806A5" w:rsidP="00BD783F">
            <w:pPr>
              <w:pStyle w:val="Bezmezer"/>
              <w:spacing w:line="276" w:lineRule="auto"/>
              <w:jc w:val="center"/>
            </w:pPr>
          </w:p>
          <w:p w:rsidR="00350F1F" w:rsidRDefault="003806A5" w:rsidP="00BD783F">
            <w:pPr>
              <w:pStyle w:val="Bezmezer"/>
              <w:spacing w:line="276" w:lineRule="auto"/>
              <w:jc w:val="center"/>
            </w:pPr>
            <w:r>
              <w:t>10 min</w:t>
            </w:r>
          </w:p>
          <w:p w:rsidR="00350F1F" w:rsidRPr="00350F1F" w:rsidRDefault="00350F1F" w:rsidP="00350F1F"/>
          <w:p w:rsidR="00350F1F" w:rsidRPr="00350F1F" w:rsidRDefault="00350F1F" w:rsidP="00350F1F"/>
          <w:p w:rsidR="00350F1F" w:rsidRPr="00350F1F" w:rsidRDefault="00350F1F" w:rsidP="00350F1F"/>
          <w:p w:rsidR="00350F1F" w:rsidRPr="00350F1F" w:rsidRDefault="00350F1F" w:rsidP="00350F1F"/>
          <w:p w:rsidR="00350F1F" w:rsidRDefault="00350F1F" w:rsidP="00350F1F"/>
          <w:p w:rsidR="00350F1F" w:rsidRPr="00350F1F" w:rsidRDefault="00350F1F" w:rsidP="00350F1F"/>
          <w:p w:rsidR="00350F1F" w:rsidRDefault="00350F1F" w:rsidP="00350F1F"/>
          <w:p w:rsidR="0044522E" w:rsidRDefault="0044522E" w:rsidP="00350F1F"/>
          <w:p w:rsidR="0044522E" w:rsidRPr="00350F1F" w:rsidRDefault="0044522E" w:rsidP="00350F1F"/>
          <w:p w:rsidR="00350F1F" w:rsidRDefault="00350F1F" w:rsidP="00350F1F">
            <w:pPr>
              <w:jc w:val="center"/>
            </w:pPr>
            <w:r>
              <w:t>4 min</w:t>
            </w:r>
          </w:p>
          <w:p w:rsidR="00153C18" w:rsidRDefault="00153C18" w:rsidP="00350F1F">
            <w:pPr>
              <w:jc w:val="center"/>
            </w:pPr>
          </w:p>
          <w:p w:rsidR="00153C18" w:rsidRDefault="00153C18" w:rsidP="00350F1F">
            <w:pPr>
              <w:jc w:val="center"/>
            </w:pPr>
          </w:p>
          <w:p w:rsidR="00153C18" w:rsidRDefault="00153C18" w:rsidP="00350F1F">
            <w:pPr>
              <w:jc w:val="center"/>
            </w:pPr>
          </w:p>
          <w:p w:rsidR="00153C18" w:rsidRDefault="00153C18" w:rsidP="00350F1F">
            <w:pPr>
              <w:jc w:val="center"/>
            </w:pPr>
          </w:p>
          <w:p w:rsidR="00153C18" w:rsidRDefault="00153C18" w:rsidP="00350F1F">
            <w:pPr>
              <w:jc w:val="center"/>
            </w:pPr>
          </w:p>
          <w:p w:rsidR="00153C18" w:rsidRDefault="00153C18" w:rsidP="00350F1F">
            <w:pPr>
              <w:jc w:val="center"/>
            </w:pPr>
          </w:p>
          <w:p w:rsidR="00302F92" w:rsidRDefault="00302F92" w:rsidP="00350F1F">
            <w:pPr>
              <w:jc w:val="center"/>
            </w:pPr>
          </w:p>
          <w:p w:rsidR="00153C18" w:rsidRDefault="00153C18" w:rsidP="00350F1F">
            <w:pPr>
              <w:jc w:val="center"/>
            </w:pPr>
          </w:p>
          <w:p w:rsidR="00153C18" w:rsidRDefault="00153C18" w:rsidP="00FD776F"/>
          <w:p w:rsidR="009B3D5C" w:rsidRDefault="00153C18" w:rsidP="00350F1F">
            <w:pPr>
              <w:jc w:val="center"/>
            </w:pPr>
            <w:r>
              <w:t>7 min</w:t>
            </w:r>
          </w:p>
          <w:p w:rsidR="009B3D5C" w:rsidRPr="009B3D5C" w:rsidRDefault="009B3D5C" w:rsidP="009B3D5C"/>
          <w:p w:rsidR="009B3D5C" w:rsidRDefault="009B3D5C" w:rsidP="009B3D5C"/>
          <w:p w:rsidR="009B3D5C" w:rsidRDefault="009B3D5C" w:rsidP="009B3D5C"/>
          <w:p w:rsidR="009B3D5C" w:rsidRDefault="009B3D5C" w:rsidP="009B3D5C"/>
          <w:p w:rsidR="009B3D5C" w:rsidRDefault="009B3D5C" w:rsidP="009B3D5C"/>
          <w:p w:rsidR="009B3D5C" w:rsidRDefault="009B3D5C" w:rsidP="009B3D5C">
            <w:pPr>
              <w:jc w:val="center"/>
            </w:pPr>
          </w:p>
          <w:p w:rsidR="009B3D5C" w:rsidRDefault="009B3D5C" w:rsidP="009B3D5C">
            <w:pPr>
              <w:jc w:val="center"/>
            </w:pPr>
          </w:p>
          <w:p w:rsidR="009B3D5C" w:rsidRDefault="009B3D5C" w:rsidP="009B3D5C">
            <w:pPr>
              <w:jc w:val="center"/>
            </w:pPr>
          </w:p>
          <w:p w:rsidR="009B3D5C" w:rsidRDefault="009B3D5C" w:rsidP="009B3D5C">
            <w:pPr>
              <w:jc w:val="center"/>
            </w:pPr>
          </w:p>
          <w:p w:rsidR="009B3D5C" w:rsidRDefault="009B3D5C" w:rsidP="009B3D5C">
            <w:pPr>
              <w:jc w:val="center"/>
            </w:pPr>
            <w:r>
              <w:t>3 min</w:t>
            </w:r>
          </w:p>
          <w:p w:rsidR="009B3D5C" w:rsidRPr="009B3D5C" w:rsidRDefault="009B3D5C" w:rsidP="009B3D5C"/>
          <w:p w:rsidR="009B3D5C" w:rsidRPr="009B3D5C" w:rsidRDefault="009B3D5C" w:rsidP="009B3D5C"/>
          <w:p w:rsidR="009B3D5C" w:rsidRPr="009B3D5C" w:rsidRDefault="009B3D5C" w:rsidP="009B3D5C"/>
          <w:p w:rsidR="009B3D5C" w:rsidRPr="009B3D5C" w:rsidRDefault="009B3D5C" w:rsidP="009B3D5C"/>
          <w:p w:rsidR="009B3D5C" w:rsidRDefault="009B3D5C" w:rsidP="009B3D5C"/>
          <w:p w:rsidR="009B3D5C" w:rsidRPr="009B3D5C" w:rsidRDefault="009B3D5C" w:rsidP="009B3D5C"/>
          <w:p w:rsidR="009B3D5C" w:rsidRDefault="009B3D5C" w:rsidP="009B3D5C"/>
          <w:p w:rsidR="009B3D5C" w:rsidRDefault="009B3D5C" w:rsidP="009B3D5C"/>
          <w:p w:rsidR="00153C18" w:rsidRDefault="00153C18" w:rsidP="009B3D5C">
            <w:pPr>
              <w:jc w:val="center"/>
            </w:pPr>
          </w:p>
          <w:p w:rsidR="00302F92" w:rsidRDefault="00302F92" w:rsidP="009B3D5C">
            <w:pPr>
              <w:jc w:val="center"/>
            </w:pPr>
          </w:p>
          <w:p w:rsidR="00302F92" w:rsidRDefault="00302F92" w:rsidP="009B3D5C">
            <w:pPr>
              <w:jc w:val="center"/>
            </w:pPr>
          </w:p>
          <w:p w:rsidR="00302F92" w:rsidRDefault="00302F92" w:rsidP="009B3D5C">
            <w:pPr>
              <w:jc w:val="center"/>
            </w:pPr>
          </w:p>
          <w:p w:rsidR="00FD776F" w:rsidRDefault="00FD776F" w:rsidP="009B3D5C">
            <w:pPr>
              <w:jc w:val="center"/>
            </w:pPr>
          </w:p>
          <w:p w:rsidR="00FD776F" w:rsidRDefault="00FD776F" w:rsidP="009B3D5C">
            <w:pPr>
              <w:jc w:val="center"/>
            </w:pPr>
          </w:p>
          <w:p w:rsidR="009B3D5C" w:rsidRPr="009B3D5C" w:rsidRDefault="009B3D5C" w:rsidP="009B3D5C">
            <w:pPr>
              <w:jc w:val="center"/>
            </w:pPr>
            <w:r>
              <w:t>3 min</w:t>
            </w:r>
          </w:p>
        </w:tc>
        <w:tc>
          <w:tcPr>
            <w:tcW w:w="6756" w:type="dxa"/>
          </w:tcPr>
          <w:p w:rsidR="00CA04EF" w:rsidRDefault="00CA04EF" w:rsidP="0043614A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Hlavní část</w:t>
            </w:r>
          </w:p>
          <w:p w:rsidR="00CA04EF" w:rsidRDefault="008754BE" w:rsidP="0043614A">
            <w:pPr>
              <w:pStyle w:val="Bezmezer"/>
              <w:spacing w:line="276" w:lineRule="auto"/>
            </w:pPr>
            <w:r w:rsidRPr="008754BE">
              <w:rPr>
                <w:u w:val="single"/>
              </w:rPr>
              <w:t>Zadání</w:t>
            </w:r>
            <w:r w:rsidR="00BD783F">
              <w:rPr>
                <w:u w:val="single"/>
              </w:rPr>
              <w:t xml:space="preserve"> samostatné práce</w:t>
            </w:r>
            <w:r w:rsidRPr="008754BE">
              <w:rPr>
                <w:u w:val="single"/>
              </w:rPr>
              <w:t>:</w:t>
            </w:r>
            <w:r>
              <w:t xml:space="preserve"> Otevřete si učebnici na straně 31, </w:t>
            </w:r>
            <w:r w:rsidR="00BD783F">
              <w:t>vypracujte</w:t>
            </w:r>
            <w:r>
              <w:t xml:space="preserve"> </w:t>
            </w:r>
            <w:r w:rsidR="00BD783F">
              <w:t>cvičení</w:t>
            </w:r>
            <w:r>
              <w:t xml:space="preserve"> 1</w:t>
            </w:r>
            <w:r w:rsidR="00BD783F">
              <w:t>, které si poté společně zkontrolujeme.</w:t>
            </w:r>
            <w:r>
              <w:rPr>
                <w:rStyle w:val="Znakapoznpodarou"/>
              </w:rPr>
              <w:footnoteReference w:id="1"/>
            </w:r>
            <w:r w:rsidR="00BD783F">
              <w:t xml:space="preserve"> </w:t>
            </w:r>
          </w:p>
          <w:p w:rsidR="00BD783F" w:rsidRDefault="008754BE" w:rsidP="0043614A">
            <w:pPr>
              <w:pStyle w:val="Bezmezer"/>
              <w:spacing w:line="276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4272144A" wp14:editId="2D812B6F">
                  <wp:extent cx="4085668" cy="25427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3685.jpg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635" cy="254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783F" w:rsidRDefault="00BD783F" w:rsidP="00BD783F"/>
          <w:p w:rsidR="008754BE" w:rsidRDefault="00BD783F" w:rsidP="00BD783F">
            <w:pPr>
              <w:tabs>
                <w:tab w:val="left" w:pos="2445"/>
              </w:tabs>
            </w:pPr>
            <w:r w:rsidRPr="00BD783F">
              <w:rPr>
                <w:u w:val="single"/>
              </w:rPr>
              <w:t>Doplňování na tabuli:</w:t>
            </w:r>
            <w:r>
              <w:rPr>
                <w:u w:val="single"/>
              </w:rPr>
              <w:t xml:space="preserve"> </w:t>
            </w:r>
            <w:r w:rsidR="003806A5">
              <w:t xml:space="preserve">Na tabuli vidíte 3 sloupečky – hračka, nábytek, květina, což jsou slova jaká - (doplní žáci), vaším úkolem je doplnit do každého sloupečku 4 slova podřazená. </w:t>
            </w:r>
            <w:r w:rsidR="003806A5">
              <w:rPr>
                <w:rStyle w:val="Znakapoznpodarou"/>
              </w:rPr>
              <w:footnoteReference w:id="2"/>
            </w:r>
          </w:p>
          <w:p w:rsidR="003806A5" w:rsidRDefault="003806A5" w:rsidP="00BD783F">
            <w:pPr>
              <w:tabs>
                <w:tab w:val="left" w:pos="2445"/>
              </w:tabs>
            </w:pPr>
            <w:r>
              <w:rPr>
                <w:noProof/>
                <w:lang w:eastAsia="cs-CZ"/>
              </w:rPr>
              <w:drawing>
                <wp:inline distT="0" distB="0" distL="0" distR="0" wp14:anchorId="4F6BFEEA" wp14:editId="7D1F3CAF">
                  <wp:extent cx="3842413" cy="1751364"/>
                  <wp:effectExtent l="0" t="0" r="5715" b="127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3694.jpg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096" cy="175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6A5" w:rsidRDefault="003806A5" w:rsidP="003806A5">
            <w:r>
              <w:t xml:space="preserve">Po doplnění do všech sloupečků, položíme žákům otázku „jak nazýváme dopsaná slova v jednotlivých sloupcích?“ </w:t>
            </w:r>
          </w:p>
          <w:p w:rsidR="003806A5" w:rsidRDefault="003806A5" w:rsidP="003806A5"/>
          <w:p w:rsidR="003806A5" w:rsidRDefault="003806A5" w:rsidP="003806A5">
            <w:r w:rsidRPr="00350F1F">
              <w:rPr>
                <w:u w:val="single"/>
              </w:rPr>
              <w:t>Odpočinková činnost:</w:t>
            </w:r>
            <w:r>
              <w:t xml:space="preserve"> </w:t>
            </w:r>
            <w:r w:rsidR="00350F1F">
              <w:t>chvilku přestaneme pracovat, vstaneme, postavíme se vedle lavice, uděláme si dostatek místa kolem sebe a protáhneme se.</w:t>
            </w:r>
          </w:p>
          <w:p w:rsidR="003806A5" w:rsidRDefault="003806A5" w:rsidP="003806A5">
            <w:r>
              <w:t>-5 dřepů s výskokem</w:t>
            </w:r>
          </w:p>
          <w:p w:rsidR="003806A5" w:rsidRDefault="003806A5" w:rsidP="003806A5">
            <w:r>
              <w:t xml:space="preserve">-trhaní jablíček </w:t>
            </w:r>
          </w:p>
          <w:p w:rsidR="00350F1F" w:rsidRDefault="003806A5" w:rsidP="003806A5">
            <w:r>
              <w:t>-kroužení zápěstím</w:t>
            </w:r>
          </w:p>
          <w:p w:rsidR="003806A5" w:rsidRDefault="003806A5" w:rsidP="003806A5">
            <w:r>
              <w:t>-</w:t>
            </w:r>
            <w:r w:rsidR="00350F1F">
              <w:t>předklonit se a dotknout se podlahy</w:t>
            </w:r>
          </w:p>
          <w:p w:rsidR="00350F1F" w:rsidRDefault="00350F1F" w:rsidP="003806A5"/>
          <w:p w:rsidR="00350F1F" w:rsidRDefault="00350F1F" w:rsidP="00350F1F">
            <w:r>
              <w:t xml:space="preserve">A už se opět zklidníme, sedneme </w:t>
            </w:r>
            <w:r w:rsidR="00FD776F">
              <w:t>si zpátky</w:t>
            </w:r>
            <w:r>
              <w:t xml:space="preserve"> do lavic, sepneme ruce za opěrátkem a protáhneme se.</w:t>
            </w:r>
          </w:p>
          <w:p w:rsidR="00350F1F" w:rsidRDefault="00350F1F" w:rsidP="00350F1F"/>
          <w:p w:rsidR="00350F1F" w:rsidRDefault="00153C18" w:rsidP="00153C18">
            <w:r>
              <w:rPr>
                <w:u w:val="single"/>
              </w:rPr>
              <w:t>Práce ve čtveřicích</w:t>
            </w:r>
            <w:r w:rsidR="00350F1F" w:rsidRPr="00350F1F">
              <w:rPr>
                <w:u w:val="single"/>
              </w:rPr>
              <w:t xml:space="preserve"> s kartičkami:</w:t>
            </w:r>
            <w:r w:rsidR="00350F1F">
              <w:rPr>
                <w:u w:val="single"/>
              </w:rPr>
              <w:t xml:space="preserve"> </w:t>
            </w:r>
            <w:r>
              <w:t>Rozdáme vám obálky, ve kterých jsou namíchaná různá slova a vaším úkolem je přiřadit tyto slova ke správným nadřazeným slovům</w:t>
            </w:r>
          </w:p>
          <w:p w:rsidR="00153C18" w:rsidRDefault="00153C18" w:rsidP="00153C18">
            <w:r>
              <w:t>-o</w:t>
            </w:r>
            <w:r w:rsidR="000B582D">
              <w:t>blečení</w:t>
            </w:r>
          </w:p>
          <w:p w:rsidR="00153C18" w:rsidRDefault="00153C18" w:rsidP="00153C18">
            <w:r>
              <w:t>-dopravní prostředky</w:t>
            </w:r>
          </w:p>
          <w:p w:rsidR="00153C18" w:rsidRDefault="00153C18" w:rsidP="00153C18">
            <w:r>
              <w:t>-jídlo</w:t>
            </w:r>
          </w:p>
          <w:p w:rsidR="00153C18" w:rsidRDefault="00153C18" w:rsidP="00153C18">
            <w:r>
              <w:t>-zvířata</w:t>
            </w:r>
          </w:p>
          <w:p w:rsidR="00153C18" w:rsidRDefault="00153C18" w:rsidP="00153C18"/>
          <w:p w:rsidR="00153C18" w:rsidRDefault="00153C18" w:rsidP="00153C18">
            <w:r>
              <w:t>Nejrychlejší družstvo, které správně přiřadí slova podřazená ke slovům nadřazeným, dostane sladkou odměnu.</w:t>
            </w:r>
          </w:p>
          <w:p w:rsidR="00153C18" w:rsidRDefault="00153C18" w:rsidP="00153C18"/>
          <w:p w:rsidR="00153C18" w:rsidRDefault="0044522E" w:rsidP="00153C18">
            <w:r>
              <w:rPr>
                <w:u w:val="single"/>
              </w:rPr>
              <w:t>Pracovní list</w:t>
            </w:r>
            <w:r w:rsidR="00153C18" w:rsidRPr="00153C18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 w:rsidR="009B3D5C">
              <w:t>vypracujte samostatně 4 řádky</w:t>
            </w:r>
            <w:r>
              <w:t xml:space="preserve"> cvičení 1a)</w:t>
            </w:r>
            <w:r w:rsidR="009B3D5C">
              <w:t xml:space="preserve">. Správnost si zkontrolujte </w:t>
            </w:r>
            <w:r w:rsidR="00FD776F">
              <w:t xml:space="preserve">navzájem </w:t>
            </w:r>
            <w:r w:rsidR="009B3D5C">
              <w:t>se sousedem v lavici.</w:t>
            </w:r>
            <w:r w:rsidR="009B3D5C">
              <w:rPr>
                <w:rStyle w:val="Znakapoznpodarou"/>
              </w:rPr>
              <w:footnoteReference w:id="3"/>
            </w:r>
          </w:p>
          <w:p w:rsidR="009B3D5C" w:rsidRDefault="009B3D5C" w:rsidP="00153C18"/>
          <w:p w:rsidR="009B3D5C" w:rsidRDefault="009B3D5C" w:rsidP="00153C18">
            <w:r>
              <w:rPr>
                <w:noProof/>
                <w:lang w:eastAsia="cs-CZ"/>
              </w:rPr>
              <w:drawing>
                <wp:inline distT="0" distB="0" distL="0" distR="0" wp14:anchorId="3267F212" wp14:editId="58BE76FA">
                  <wp:extent cx="3752850" cy="1984979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3690.jpg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442" cy="198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D5C" w:rsidRDefault="009B3D5C" w:rsidP="009B3D5C"/>
          <w:p w:rsidR="009B3D5C" w:rsidRPr="009B3D5C" w:rsidRDefault="009B3D5C" w:rsidP="009B3D5C">
            <w:r w:rsidRPr="009B3D5C">
              <w:rPr>
                <w:u w:val="single"/>
              </w:rPr>
              <w:t>Zadání:</w:t>
            </w:r>
            <w:r>
              <w:t xml:space="preserve"> Napište co nejvíc podřazených slov ke slovu „pták“, máte na to přesně dvě minuty</w:t>
            </w:r>
            <w:r w:rsidR="00E30AF4">
              <w:t>, vyhrává ten, kdo vymyslí nejvíce slov</w:t>
            </w:r>
            <w:r>
              <w:t>.</w:t>
            </w:r>
            <w:r>
              <w:rPr>
                <w:rStyle w:val="Znakapoznpodarou"/>
              </w:rPr>
              <w:footnoteReference w:id="4"/>
            </w:r>
          </w:p>
        </w:tc>
        <w:tc>
          <w:tcPr>
            <w:tcW w:w="1868" w:type="dxa"/>
          </w:tcPr>
          <w:p w:rsidR="008754BE" w:rsidRDefault="008754BE" w:rsidP="0043614A">
            <w:pPr>
              <w:pStyle w:val="Bezmezer"/>
              <w:spacing w:line="276" w:lineRule="auto"/>
              <w:rPr>
                <w:b/>
              </w:rPr>
            </w:pPr>
          </w:p>
          <w:p w:rsidR="00CA04EF" w:rsidRDefault="008754BE" w:rsidP="008754BE">
            <w:r>
              <w:t>Vyvolaný žák přečte zadání.</w:t>
            </w:r>
          </w:p>
          <w:p w:rsidR="00BD783F" w:rsidRDefault="00BD783F" w:rsidP="008754BE"/>
          <w:p w:rsidR="00BD783F" w:rsidRDefault="00BD783F" w:rsidP="008754BE">
            <w:r>
              <w:t>Žáci se budou po vyplnění cvičení v tichosti hlásit, abychom věděli, že můžeme začít kontrolovat.</w:t>
            </w:r>
          </w:p>
          <w:p w:rsidR="00BD783F" w:rsidRDefault="00BD783F" w:rsidP="008754BE"/>
          <w:p w:rsidR="00BD783F" w:rsidRDefault="00BD783F" w:rsidP="008754BE"/>
          <w:p w:rsidR="00BD783F" w:rsidRDefault="00BD783F" w:rsidP="008754BE"/>
          <w:p w:rsidR="00BD783F" w:rsidRDefault="00BD783F" w:rsidP="008754BE"/>
          <w:p w:rsidR="00BD783F" w:rsidRDefault="00BD783F" w:rsidP="008754BE"/>
          <w:p w:rsidR="00BD783F" w:rsidRDefault="00BD783F" w:rsidP="008754BE"/>
          <w:p w:rsidR="00BD783F" w:rsidRDefault="00BD783F" w:rsidP="008754BE"/>
          <w:p w:rsidR="00BD783F" w:rsidRDefault="00BD783F" w:rsidP="008754BE"/>
          <w:p w:rsidR="00BD783F" w:rsidRDefault="00BD783F" w:rsidP="008754BE"/>
          <w:p w:rsidR="00BD783F" w:rsidRDefault="00BD783F" w:rsidP="008754BE"/>
          <w:p w:rsidR="00BD783F" w:rsidRDefault="003806A5" w:rsidP="008754BE">
            <w:r>
              <w:t>Vyvoláváme jednotlivé žáky</w:t>
            </w:r>
            <w:r w:rsidR="00FD776F">
              <w:t>, kteří budou chodit k tabuli</w:t>
            </w:r>
            <w:r>
              <w:t>.</w:t>
            </w:r>
          </w:p>
          <w:p w:rsidR="00BD783F" w:rsidRDefault="00BD783F" w:rsidP="008754BE"/>
          <w:p w:rsidR="00BD783F" w:rsidRDefault="00BD783F" w:rsidP="008754BE"/>
          <w:p w:rsidR="003806A5" w:rsidRDefault="003806A5" w:rsidP="008754BE"/>
          <w:p w:rsidR="003806A5" w:rsidRDefault="003806A5" w:rsidP="008754BE"/>
          <w:p w:rsidR="003806A5" w:rsidRDefault="003806A5" w:rsidP="008754BE"/>
          <w:p w:rsidR="003806A5" w:rsidRDefault="003806A5" w:rsidP="008754BE"/>
          <w:p w:rsidR="003806A5" w:rsidRDefault="003806A5" w:rsidP="008754BE"/>
          <w:p w:rsidR="003806A5" w:rsidRDefault="003806A5" w:rsidP="008754BE"/>
          <w:p w:rsidR="00302F92" w:rsidRDefault="00302F92" w:rsidP="008754BE"/>
          <w:p w:rsidR="003806A5" w:rsidRDefault="003806A5" w:rsidP="008754BE">
            <w:r>
              <w:t>Slova souřadná.</w:t>
            </w:r>
          </w:p>
          <w:p w:rsidR="00153C18" w:rsidRDefault="00153C18" w:rsidP="008754BE"/>
          <w:p w:rsidR="00153C18" w:rsidRDefault="00153C18" w:rsidP="008754BE"/>
          <w:p w:rsidR="00153C18" w:rsidRDefault="00153C18" w:rsidP="008754BE"/>
          <w:p w:rsidR="00153C18" w:rsidRDefault="00153C18" w:rsidP="008754BE"/>
          <w:p w:rsidR="00153C18" w:rsidRDefault="00153C18" w:rsidP="008754BE"/>
          <w:p w:rsidR="00153C18" w:rsidRDefault="00153C18" w:rsidP="008754BE"/>
          <w:p w:rsidR="00153C18" w:rsidRDefault="00153C18" w:rsidP="008754BE"/>
          <w:p w:rsidR="00153C18" w:rsidRDefault="00153C18" w:rsidP="008754BE"/>
          <w:p w:rsidR="00153C18" w:rsidRDefault="00153C18" w:rsidP="008754BE"/>
          <w:p w:rsidR="00153C18" w:rsidRDefault="00153C18" w:rsidP="008754BE"/>
          <w:p w:rsidR="00153C18" w:rsidRDefault="00153C18" w:rsidP="008754BE"/>
          <w:p w:rsidR="00153C18" w:rsidRDefault="00153C18" w:rsidP="008754BE"/>
          <w:p w:rsidR="00FD776F" w:rsidRDefault="00FD776F" w:rsidP="008754BE"/>
          <w:p w:rsidR="00153C18" w:rsidRDefault="00153C18" w:rsidP="008754BE">
            <w:r>
              <w:t>Rozdělíme žáky do čtveřic.</w:t>
            </w:r>
          </w:p>
          <w:p w:rsidR="00153C18" w:rsidRDefault="00153C18" w:rsidP="008754BE"/>
          <w:p w:rsidR="00153C18" w:rsidRDefault="00153C18" w:rsidP="008754BE">
            <w:r>
              <w:t>Žákům rozdáme nastříhané kartičky se slovy.</w:t>
            </w:r>
          </w:p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44522E" w:rsidRDefault="0044522E" w:rsidP="008754BE"/>
          <w:p w:rsidR="009B3D5C" w:rsidRDefault="009B3D5C" w:rsidP="008754BE">
            <w:r>
              <w:t>Žák přečte zadání.</w:t>
            </w:r>
          </w:p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Default="009B3D5C" w:rsidP="008754BE"/>
          <w:p w:rsidR="009B3D5C" w:rsidRPr="008754BE" w:rsidRDefault="009B3D5C" w:rsidP="008754BE"/>
        </w:tc>
      </w:tr>
    </w:tbl>
    <w:p w:rsidR="00CA04EF" w:rsidRPr="00CA04EF" w:rsidRDefault="00CA04EF" w:rsidP="0043614A">
      <w:pPr>
        <w:pStyle w:val="Bezmezer"/>
        <w:spacing w:line="276" w:lineRule="auto"/>
        <w:rPr>
          <w:b/>
        </w:rPr>
      </w:pPr>
    </w:p>
    <w:p w:rsidR="0043614A" w:rsidRDefault="0043614A" w:rsidP="00605FE1">
      <w:pPr>
        <w:pStyle w:val="Bezmezer"/>
      </w:pPr>
    </w:p>
    <w:p w:rsidR="00E30AF4" w:rsidRDefault="00E30AF4" w:rsidP="00605FE1">
      <w:pPr>
        <w:pStyle w:val="Bezmezer"/>
      </w:pPr>
    </w:p>
    <w:p w:rsidR="00E30AF4" w:rsidRDefault="00E30AF4" w:rsidP="00605FE1">
      <w:pPr>
        <w:pStyle w:val="Bezmezer"/>
      </w:pPr>
    </w:p>
    <w:p w:rsidR="00E30AF4" w:rsidRDefault="00E30AF4" w:rsidP="00605FE1">
      <w:pPr>
        <w:pStyle w:val="Bezmezer"/>
      </w:pPr>
    </w:p>
    <w:p w:rsidR="00E30AF4" w:rsidRDefault="00E30AF4" w:rsidP="00605FE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9"/>
        <w:gridCol w:w="6276"/>
        <w:gridCol w:w="2383"/>
      </w:tblGrid>
      <w:tr w:rsidR="008754BE" w:rsidTr="00302F92">
        <w:tc>
          <w:tcPr>
            <w:tcW w:w="629" w:type="dxa"/>
          </w:tcPr>
          <w:p w:rsidR="008754BE" w:rsidRPr="008754BE" w:rsidRDefault="008754BE" w:rsidP="00BD783F">
            <w:pPr>
              <w:jc w:val="center"/>
            </w:pPr>
            <w:bookmarkStart w:id="0" w:name="_GoBack"/>
            <w:bookmarkEnd w:id="0"/>
            <w:r w:rsidRPr="008754BE">
              <w:lastRenderedPageBreak/>
              <w:t>5 min</w:t>
            </w:r>
          </w:p>
        </w:tc>
        <w:tc>
          <w:tcPr>
            <w:tcW w:w="6276" w:type="dxa"/>
          </w:tcPr>
          <w:p w:rsidR="008754BE" w:rsidRDefault="008754BE" w:rsidP="00EF236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Závěrečná část</w:t>
            </w:r>
          </w:p>
          <w:p w:rsidR="008754BE" w:rsidRDefault="008754BE" w:rsidP="00EF2368">
            <w:pPr>
              <w:pStyle w:val="Bezmezer"/>
              <w:spacing w:line="276" w:lineRule="auto"/>
            </w:pPr>
            <w:r>
              <w:t>Zhodnocení aktivity a snahy žáků za celou hodinu.</w:t>
            </w:r>
          </w:p>
          <w:p w:rsidR="008754BE" w:rsidRDefault="008754BE" w:rsidP="00EF2368">
            <w:pPr>
              <w:pStyle w:val="Bezmezer"/>
              <w:spacing w:line="276" w:lineRule="auto"/>
            </w:pPr>
            <w:r>
              <w:t xml:space="preserve">Seznámení žáků s dalším postupem výuky. </w:t>
            </w:r>
          </w:p>
          <w:p w:rsidR="00350F1F" w:rsidRDefault="00350F1F" w:rsidP="00EF2368">
            <w:pPr>
              <w:pStyle w:val="Bezmezer"/>
              <w:spacing w:line="276" w:lineRule="auto"/>
            </w:pPr>
            <w:r>
              <w:t>Úklid lavice (kartiček se slovy).</w:t>
            </w:r>
          </w:p>
          <w:p w:rsidR="00E30AF4" w:rsidRDefault="00E30AF4" w:rsidP="00EF2368">
            <w:pPr>
              <w:pStyle w:val="Bezmezer"/>
              <w:spacing w:line="276" w:lineRule="auto"/>
            </w:pPr>
          </w:p>
          <w:p w:rsidR="008754BE" w:rsidRDefault="00E30AF4" w:rsidP="00EF2368">
            <w:pPr>
              <w:pStyle w:val="Bezmezer"/>
              <w:spacing w:line="276" w:lineRule="auto"/>
            </w:pPr>
            <w:r w:rsidRPr="00E30AF4">
              <w:rPr>
                <w:u w:val="single"/>
              </w:rPr>
              <w:t>Zadání DÚ</w:t>
            </w:r>
            <w:r>
              <w:t xml:space="preserve"> – za domácí úkol si udělejte cvičení 2 </w:t>
            </w:r>
            <w:r w:rsidR="0044522E">
              <w:t>z pracovního listu.</w:t>
            </w:r>
          </w:p>
          <w:p w:rsidR="00E30AF4" w:rsidRPr="0063392D" w:rsidRDefault="00E30AF4" w:rsidP="00EF2368">
            <w:pPr>
              <w:pStyle w:val="Bezmezer"/>
              <w:spacing w:line="276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7F09F116" wp14:editId="3B72D3CD">
                  <wp:extent cx="3841572" cy="2110493"/>
                  <wp:effectExtent l="0" t="0" r="6985" b="444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3697.jpg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658" cy="211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:rsidR="008754BE" w:rsidRDefault="008754BE" w:rsidP="00605FE1"/>
          <w:p w:rsidR="008754BE" w:rsidRDefault="008754BE" w:rsidP="00605FE1">
            <w:pPr>
              <w:rPr>
                <w:sz w:val="28"/>
                <w:szCs w:val="28"/>
              </w:rPr>
            </w:pPr>
            <w:r>
              <w:t>V příští hodině si ještě jednou tohle učivo zopakujeme a dále na něho navážeme.</w:t>
            </w:r>
          </w:p>
        </w:tc>
      </w:tr>
    </w:tbl>
    <w:p w:rsidR="00D82E7B" w:rsidRPr="00D82E7B" w:rsidRDefault="00D82E7B" w:rsidP="00D82E7B"/>
    <w:sectPr w:rsidR="00D82E7B" w:rsidRPr="00D8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C9" w:rsidRDefault="002073C9" w:rsidP="008754BE">
      <w:pPr>
        <w:spacing w:after="0" w:line="240" w:lineRule="auto"/>
      </w:pPr>
      <w:r>
        <w:separator/>
      </w:r>
    </w:p>
  </w:endnote>
  <w:endnote w:type="continuationSeparator" w:id="0">
    <w:p w:rsidR="002073C9" w:rsidRDefault="002073C9" w:rsidP="0087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C9" w:rsidRDefault="002073C9" w:rsidP="008754BE">
      <w:pPr>
        <w:spacing w:after="0" w:line="240" w:lineRule="auto"/>
      </w:pPr>
      <w:r>
        <w:separator/>
      </w:r>
    </w:p>
  </w:footnote>
  <w:footnote w:type="continuationSeparator" w:id="0">
    <w:p w:rsidR="002073C9" w:rsidRDefault="002073C9" w:rsidP="008754BE">
      <w:pPr>
        <w:spacing w:after="0" w:line="240" w:lineRule="auto"/>
      </w:pPr>
      <w:r>
        <w:continuationSeparator/>
      </w:r>
    </w:p>
  </w:footnote>
  <w:footnote w:id="1">
    <w:p w:rsidR="008754BE" w:rsidRDefault="008754BE">
      <w:pPr>
        <w:pStyle w:val="Textpoznpodarou"/>
      </w:pPr>
      <w:r>
        <w:rPr>
          <w:rStyle w:val="Znakapoznpodarou"/>
        </w:rPr>
        <w:footnoteRef/>
      </w:r>
      <w:r>
        <w:t xml:space="preserve"> MÜLHAUSEROVÁ, Hana; JANÁČKOVÁ, Zita; PŘÍBORSKÁ, Olga. </w:t>
      </w:r>
      <w:r>
        <w:rPr>
          <w:b/>
          <w:bCs/>
          <w:i/>
          <w:iCs/>
        </w:rPr>
        <w:t>Český jazyk 2. Moje česká řeč.</w:t>
      </w:r>
      <w:r>
        <w:t xml:space="preserve"> Brno: Nová škola, 1998. ISBN 978-80-7289-246-4</w:t>
      </w:r>
    </w:p>
  </w:footnote>
  <w:footnote w:id="2">
    <w:p w:rsidR="00350F1F" w:rsidRDefault="003806A5">
      <w:pPr>
        <w:pStyle w:val="Textpoznpodarou"/>
      </w:pPr>
      <w:r>
        <w:rPr>
          <w:rStyle w:val="Znakapoznpodarou"/>
        </w:rPr>
        <w:footnoteRef/>
      </w:r>
      <w:r>
        <w:t xml:space="preserve"> MIKULENKOVÁ, Hana. </w:t>
      </w:r>
      <w:r>
        <w:rPr>
          <w:b/>
          <w:bCs/>
          <w:i/>
          <w:iCs/>
        </w:rPr>
        <w:t>Procvičujeme češtinu, 2. ročník, 1. díl.</w:t>
      </w:r>
      <w:r>
        <w:t xml:space="preserve"> Olomouc: </w:t>
      </w:r>
      <w:proofErr w:type="spellStart"/>
      <w:r>
        <w:t>Prodos</w:t>
      </w:r>
      <w:proofErr w:type="spellEnd"/>
      <w:r>
        <w:t>, 2004. ISBN 80-7230-114-4</w:t>
      </w:r>
    </w:p>
  </w:footnote>
  <w:footnote w:id="3">
    <w:p w:rsidR="009B3D5C" w:rsidRPr="009B3D5C" w:rsidRDefault="009B3D5C" w:rsidP="009B3D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9B3D5C">
        <w:rPr>
          <w:sz w:val="20"/>
          <w:szCs w:val="20"/>
        </w:rPr>
        <w:t xml:space="preserve">BLUMENTRITTOVÁ, Vlasta; BUKÁČKOVÁ, Jaroslava. </w:t>
      </w:r>
      <w:r w:rsidRPr="009B3D5C">
        <w:rPr>
          <w:b/>
          <w:bCs/>
          <w:i/>
          <w:iCs/>
          <w:sz w:val="20"/>
          <w:szCs w:val="20"/>
        </w:rPr>
        <w:t>Český jazyk zábavně – 2 ročník.</w:t>
      </w:r>
      <w:r w:rsidRPr="009B3D5C">
        <w:rPr>
          <w:sz w:val="20"/>
          <w:szCs w:val="20"/>
        </w:rPr>
        <w:t xml:space="preserve"> </w:t>
      </w:r>
      <w:proofErr w:type="spellStart"/>
      <w:r w:rsidRPr="009B3D5C">
        <w:rPr>
          <w:sz w:val="20"/>
          <w:szCs w:val="20"/>
        </w:rPr>
        <w:t>Blug</w:t>
      </w:r>
      <w:proofErr w:type="spellEnd"/>
      <w:r w:rsidRPr="009B3D5C">
        <w:rPr>
          <w:sz w:val="20"/>
          <w:szCs w:val="20"/>
        </w:rPr>
        <w:t xml:space="preserve">, 1999. ISBN </w:t>
      </w:r>
      <w:r w:rsidRPr="009B3D5C">
        <w:rPr>
          <w:rFonts w:eastAsia="Times New Roman" w:cs="Times New Roman"/>
          <w:sz w:val="20"/>
          <w:szCs w:val="20"/>
          <w:lang w:eastAsia="cs-CZ"/>
        </w:rPr>
        <w:t>80-85635-96-8</w:t>
      </w:r>
    </w:p>
  </w:footnote>
  <w:footnote w:id="4">
    <w:p w:rsidR="009B3D5C" w:rsidRDefault="009B3D5C">
      <w:pPr>
        <w:pStyle w:val="Textpoznpodarou"/>
      </w:pPr>
      <w:r>
        <w:rPr>
          <w:rStyle w:val="Znakapoznpodarou"/>
        </w:rPr>
        <w:footnoteRef/>
      </w:r>
      <w:r>
        <w:t xml:space="preserve"> HOUŽVIČKA, Oldřich; HOUŽVIČKOVÁ, Ludmila. </w:t>
      </w:r>
      <w:r>
        <w:rPr>
          <w:b/>
          <w:bCs/>
          <w:i/>
          <w:iCs/>
        </w:rPr>
        <w:t>Český jazyk pro žáky 2. ročníku.</w:t>
      </w:r>
      <w:r>
        <w:t xml:space="preserve"> Úvaly: Jinan, 1996.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6FA4"/>
    <w:multiLevelType w:val="hybridMultilevel"/>
    <w:tmpl w:val="C65AE778"/>
    <w:lvl w:ilvl="0" w:tplc="75DA9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03C9E"/>
    <w:multiLevelType w:val="hybridMultilevel"/>
    <w:tmpl w:val="6CBA9DE4"/>
    <w:lvl w:ilvl="0" w:tplc="E17C1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2766C"/>
    <w:multiLevelType w:val="hybridMultilevel"/>
    <w:tmpl w:val="4DB8F7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B28F0"/>
    <w:multiLevelType w:val="hybridMultilevel"/>
    <w:tmpl w:val="9140EB40"/>
    <w:lvl w:ilvl="0" w:tplc="9ED6D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E1"/>
    <w:rsid w:val="000A6B95"/>
    <w:rsid w:val="000B582D"/>
    <w:rsid w:val="0012028F"/>
    <w:rsid w:val="00144018"/>
    <w:rsid w:val="00153C18"/>
    <w:rsid w:val="001E0231"/>
    <w:rsid w:val="002073C9"/>
    <w:rsid w:val="00302F92"/>
    <w:rsid w:val="00350F1F"/>
    <w:rsid w:val="003806A5"/>
    <w:rsid w:val="0043614A"/>
    <w:rsid w:val="0044522E"/>
    <w:rsid w:val="005B2882"/>
    <w:rsid w:val="005E589C"/>
    <w:rsid w:val="00605FE1"/>
    <w:rsid w:val="0063392D"/>
    <w:rsid w:val="0066539E"/>
    <w:rsid w:val="006B3E0C"/>
    <w:rsid w:val="007C63AF"/>
    <w:rsid w:val="008754BE"/>
    <w:rsid w:val="009B3D5C"/>
    <w:rsid w:val="00BD783F"/>
    <w:rsid w:val="00C73F53"/>
    <w:rsid w:val="00CA04EF"/>
    <w:rsid w:val="00CE09D3"/>
    <w:rsid w:val="00D82E7B"/>
    <w:rsid w:val="00DD52F6"/>
    <w:rsid w:val="00E30AF4"/>
    <w:rsid w:val="00EC5F91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F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5FE1"/>
    <w:pPr>
      <w:ind w:left="720"/>
      <w:contextualSpacing/>
    </w:pPr>
  </w:style>
  <w:style w:type="paragraph" w:styleId="Bezmezer">
    <w:name w:val="No Spacing"/>
    <w:uiPriority w:val="1"/>
    <w:qFormat/>
    <w:rsid w:val="00605FE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A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4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4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4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F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5FE1"/>
    <w:pPr>
      <w:ind w:left="720"/>
      <w:contextualSpacing/>
    </w:pPr>
  </w:style>
  <w:style w:type="paragraph" w:styleId="Bezmezer">
    <w:name w:val="No Spacing"/>
    <w:uiPriority w:val="1"/>
    <w:qFormat/>
    <w:rsid w:val="00605FE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A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4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4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9178-B687-4598-AA32-1AC3C79D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Krejčí Veronika</cp:lastModifiedBy>
  <cp:revision>4</cp:revision>
  <dcterms:created xsi:type="dcterms:W3CDTF">2015-02-17T09:25:00Z</dcterms:created>
  <dcterms:modified xsi:type="dcterms:W3CDTF">2015-02-17T09:56:00Z</dcterms:modified>
</cp:coreProperties>
</file>